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62DCC" w14:textId="16C92801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pacing w:val="-1"/>
        </w:rPr>
      </w:pPr>
      <w:r w:rsidRPr="00D900CB">
        <w:rPr>
          <w:rFonts w:ascii="Arial" w:hAnsi="Arial" w:cs="Arial"/>
          <w:b/>
          <w:color w:val="000000"/>
        </w:rPr>
        <w:t xml:space="preserve">SURAT AKUAN SELESAI TUGAS AHLI </w:t>
      </w:r>
      <w:r w:rsidR="002B1C7E">
        <w:rPr>
          <w:rFonts w:ascii="Arial" w:hAnsi="Arial" w:cs="Arial"/>
          <w:b/>
          <w:color w:val="000000"/>
        </w:rPr>
        <w:t>JAWATANKUASA PENILAIAN PERUNDING</w:t>
      </w:r>
    </w:p>
    <w:p w14:paraId="0227BE95" w14:textId="77777777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"/>
        </w:rPr>
      </w:pPr>
    </w:p>
    <w:p w14:paraId="49C71AF1" w14:textId="77777777" w:rsidR="00BD04B6" w:rsidRPr="00D900CB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6616DF6" w14:textId="5CEEC086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 xml:space="preserve">Saya, </w:t>
      </w:r>
      <w:r w:rsidR="00A92C48" w:rsidRPr="00A92C48">
        <w:rPr>
          <w:rFonts w:ascii="Arial" w:hAnsi="Arial" w:cs="Arial"/>
          <w:b/>
          <w:color w:val="000000"/>
        </w:rPr>
        <w:t>Mahadi Hasbullah</w:t>
      </w:r>
      <w:r w:rsidR="00A92C48">
        <w:rPr>
          <w:rFonts w:ascii="Arial" w:hAnsi="Arial" w:cs="Arial"/>
          <w:b/>
          <w:color w:val="000000"/>
        </w:rPr>
        <w:t xml:space="preserve"> </w:t>
      </w:r>
      <w:r w:rsidRPr="00A05E26">
        <w:rPr>
          <w:rFonts w:ascii="Arial" w:hAnsi="Arial" w:cs="Arial"/>
          <w:color w:val="000000"/>
        </w:rPr>
        <w:t xml:space="preserve">No. </w:t>
      </w:r>
      <w:proofErr w:type="spellStart"/>
      <w:r w:rsidRPr="00A05E26">
        <w:rPr>
          <w:rFonts w:ascii="Arial" w:hAnsi="Arial" w:cs="Arial"/>
          <w:color w:val="000000"/>
        </w:rPr>
        <w:t>K</w:t>
      </w:r>
      <w:r w:rsidR="00BD04B6" w:rsidRPr="00A05E26">
        <w:rPr>
          <w:rFonts w:ascii="Arial" w:hAnsi="Arial" w:cs="Arial"/>
          <w:color w:val="000000"/>
        </w:rPr>
        <w:t>ad</w:t>
      </w:r>
      <w:proofErr w:type="spellEnd"/>
      <w:r w:rsidR="00BD04B6" w:rsidRPr="00A05E26">
        <w:rPr>
          <w:rFonts w:ascii="Arial" w:hAnsi="Arial" w:cs="Arial"/>
          <w:color w:val="000000"/>
        </w:rPr>
        <w:t xml:space="preserve"> </w:t>
      </w:r>
      <w:proofErr w:type="spellStart"/>
      <w:r w:rsidR="00BD04B6" w:rsidRPr="00A05E26">
        <w:rPr>
          <w:rFonts w:ascii="Arial" w:hAnsi="Arial" w:cs="Arial"/>
          <w:color w:val="000000"/>
        </w:rPr>
        <w:t>Pengenalan</w:t>
      </w:r>
      <w:proofErr w:type="spellEnd"/>
      <w:r w:rsidR="00D900CB" w:rsidRPr="00A05E26">
        <w:rPr>
          <w:rFonts w:ascii="Arial" w:hAnsi="Arial" w:cs="Arial"/>
          <w:color w:val="000000"/>
        </w:rPr>
        <w:t xml:space="preserve"> </w:t>
      </w:r>
      <w:r w:rsidR="00163E8D">
        <w:rPr>
          <w:rFonts w:ascii="Arial" w:hAnsi="Arial" w:cs="Arial"/>
          <w:b/>
          <w:color w:val="000000"/>
        </w:rPr>
        <w:t xml:space="preserve">  </w:t>
      </w:r>
      <w:r w:rsidR="00BE3AF5">
        <w:rPr>
          <w:rFonts w:ascii="Arial" w:hAnsi="Arial" w:cs="Arial"/>
          <w:b/>
          <w:color w:val="000000"/>
        </w:rPr>
        <w:t>760815-03-5202</w:t>
      </w:r>
      <w:r w:rsidR="00163E8D">
        <w:rPr>
          <w:rFonts w:ascii="Arial" w:hAnsi="Arial" w:cs="Arial"/>
          <w:b/>
          <w:color w:val="000000"/>
        </w:rPr>
        <w:t xml:space="preserve">   </w:t>
      </w:r>
      <w:r w:rsidR="00C1239E">
        <w:rPr>
          <w:rFonts w:ascii="Arial" w:hAnsi="Arial" w:cs="Arial"/>
          <w:b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dari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F375AC">
        <w:rPr>
          <w:rFonts w:ascii="Arial" w:hAnsi="Arial" w:cs="Arial"/>
          <w:b/>
          <w:color w:val="000000"/>
        </w:rPr>
        <w:t>Perbadanan</w:t>
      </w:r>
      <w:proofErr w:type="spellEnd"/>
      <w:r w:rsidRPr="00F375AC">
        <w:rPr>
          <w:rFonts w:ascii="Arial" w:hAnsi="Arial" w:cs="Arial"/>
          <w:b/>
          <w:color w:val="000000"/>
        </w:rPr>
        <w:t xml:space="preserve"> </w:t>
      </w:r>
      <w:proofErr w:type="spellStart"/>
      <w:r w:rsidRPr="00F375AC">
        <w:rPr>
          <w:rFonts w:ascii="Arial" w:hAnsi="Arial" w:cs="Arial"/>
          <w:b/>
          <w:color w:val="000000"/>
        </w:rPr>
        <w:t>Produktiviti</w:t>
      </w:r>
      <w:proofErr w:type="spellEnd"/>
      <w:r w:rsidRPr="00F375AC">
        <w:rPr>
          <w:rFonts w:ascii="Arial" w:hAnsi="Arial" w:cs="Arial"/>
          <w:b/>
          <w:color w:val="000000"/>
        </w:rPr>
        <w:t xml:space="preserve"> Malaysia</w:t>
      </w:r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adalah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dengan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sesungguhnya</w:t>
      </w:r>
      <w:proofErr w:type="spellEnd"/>
      <w:r w:rsidRPr="00D900CB">
        <w:rPr>
          <w:rFonts w:ascii="Arial" w:hAnsi="Arial" w:cs="Arial"/>
          <w:color w:val="000000"/>
        </w:rPr>
        <w:t xml:space="preserve"> dan </w:t>
      </w:r>
      <w:proofErr w:type="spellStart"/>
      <w:r w:rsidRPr="00D900CB">
        <w:rPr>
          <w:rFonts w:ascii="Arial" w:hAnsi="Arial" w:cs="Arial"/>
          <w:color w:val="000000"/>
        </w:rPr>
        <w:t>sebenarnya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mengisytiharkan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bahawa</w:t>
      </w:r>
      <w:proofErr w:type="spellEnd"/>
      <w:r w:rsidRPr="00D900CB">
        <w:rPr>
          <w:rFonts w:ascii="Arial" w:hAnsi="Arial" w:cs="Arial"/>
          <w:color w:val="000000"/>
        </w:rPr>
        <w:t>:</w:t>
      </w:r>
    </w:p>
    <w:p w14:paraId="12C4621E" w14:textId="77777777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2F4D42B" w14:textId="6C0FFE0F" w:rsidR="00702873" w:rsidRPr="00D900CB" w:rsidRDefault="006F76CF" w:rsidP="00D900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Saya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melaksanakan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sebag</w:t>
      </w:r>
      <w:r w:rsidR="00D900CB">
        <w:rPr>
          <w:rFonts w:ascii="Arial" w:hAnsi="Arial" w:cs="Arial"/>
          <w:color w:val="000000"/>
        </w:rPr>
        <w:t>ai</w:t>
      </w:r>
      <w:proofErr w:type="spellEnd"/>
      <w:r w:rsidR="00D900CB">
        <w:rPr>
          <w:rFonts w:ascii="Arial" w:hAnsi="Arial" w:cs="Arial"/>
          <w:color w:val="000000"/>
        </w:rPr>
        <w:t xml:space="preserve"> </w:t>
      </w:r>
      <w:r w:rsidR="00C13D3B">
        <w:rPr>
          <w:rFonts w:ascii="Arial" w:hAnsi="Arial" w:cs="Arial"/>
          <w:b/>
          <w:color w:val="000000"/>
        </w:rPr>
        <w:t>Ahli</w:t>
      </w:r>
      <w:r w:rsidR="00D900CB" w:rsidRPr="00D900CB">
        <w:rPr>
          <w:rFonts w:ascii="Arial" w:hAnsi="Arial" w:cs="Arial"/>
          <w:b/>
          <w:color w:val="000000"/>
        </w:rPr>
        <w:t xml:space="preserve"> </w:t>
      </w:r>
      <w:proofErr w:type="spellStart"/>
      <w:r w:rsidR="00D900CB" w:rsidRPr="00D900CB">
        <w:rPr>
          <w:rFonts w:ascii="Arial" w:hAnsi="Arial" w:cs="Arial"/>
          <w:b/>
          <w:color w:val="000000"/>
        </w:rPr>
        <w:t>Mesyuarat</w:t>
      </w:r>
      <w:proofErr w:type="spellEnd"/>
      <w:r w:rsidR="00D900CB" w:rsidRPr="00D900CB">
        <w:rPr>
          <w:rFonts w:ascii="Arial" w:hAnsi="Arial" w:cs="Arial"/>
          <w:b/>
          <w:color w:val="000000"/>
        </w:rPr>
        <w:t xml:space="preserve"> </w:t>
      </w:r>
      <w:proofErr w:type="spellStart"/>
      <w:r w:rsidR="00163E8D">
        <w:rPr>
          <w:rFonts w:ascii="Arial" w:hAnsi="Arial" w:cs="Arial"/>
          <w:b/>
          <w:color w:val="000000"/>
        </w:rPr>
        <w:t>Jawatankuasa</w:t>
      </w:r>
      <w:proofErr w:type="spellEnd"/>
      <w:r w:rsidR="00163E8D">
        <w:rPr>
          <w:rFonts w:ascii="Arial" w:hAnsi="Arial" w:cs="Arial"/>
          <w:b/>
          <w:color w:val="000000"/>
        </w:rPr>
        <w:t xml:space="preserve"> </w:t>
      </w:r>
      <w:proofErr w:type="spellStart"/>
      <w:r w:rsidR="00163E8D">
        <w:rPr>
          <w:rFonts w:ascii="Arial" w:hAnsi="Arial" w:cs="Arial"/>
          <w:b/>
          <w:color w:val="000000"/>
        </w:rPr>
        <w:t>Penilaian</w:t>
      </w:r>
      <w:proofErr w:type="spellEnd"/>
      <w:r w:rsidR="00163E8D">
        <w:rPr>
          <w:rFonts w:ascii="Arial" w:hAnsi="Arial" w:cs="Arial"/>
          <w:b/>
          <w:color w:val="000000"/>
        </w:rPr>
        <w:t xml:space="preserve"> </w:t>
      </w:r>
      <w:proofErr w:type="spellStart"/>
      <w:r w:rsidR="00163E8D">
        <w:rPr>
          <w:rFonts w:ascii="Arial" w:hAnsi="Arial" w:cs="Arial"/>
          <w:b/>
          <w:color w:val="000000"/>
        </w:rPr>
        <w:t>Perunding</w:t>
      </w:r>
      <w:proofErr w:type="spellEnd"/>
      <w:r w:rsidR="005365D1">
        <w:rPr>
          <w:rFonts w:ascii="Arial" w:hAnsi="Arial" w:cs="Arial"/>
          <w:b/>
          <w:color w:val="000000"/>
        </w:rPr>
        <w:t xml:space="preserve"> 2</w:t>
      </w:r>
      <w:r w:rsidR="00163E8D">
        <w:rPr>
          <w:rFonts w:ascii="Arial" w:hAnsi="Arial" w:cs="Arial"/>
          <w:b/>
          <w:color w:val="000000"/>
        </w:rPr>
        <w:t xml:space="preserve"> </w:t>
      </w:r>
      <w:proofErr w:type="spellStart"/>
      <w:r w:rsidR="006260CF">
        <w:rPr>
          <w:rFonts w:ascii="Arial" w:hAnsi="Arial" w:cs="Arial"/>
          <w:b/>
          <w:color w:val="000000"/>
        </w:rPr>
        <w:t>Bil</w:t>
      </w:r>
      <w:proofErr w:type="spellEnd"/>
      <w:r w:rsidR="006260CF">
        <w:rPr>
          <w:rFonts w:ascii="Arial" w:hAnsi="Arial" w:cs="Arial"/>
          <w:b/>
          <w:color w:val="000000"/>
        </w:rPr>
        <w:t xml:space="preserve">. </w:t>
      </w:r>
      <w:r w:rsidR="00163E8D">
        <w:rPr>
          <w:rFonts w:ascii="Arial" w:hAnsi="Arial" w:cs="Arial"/>
          <w:b/>
          <w:color w:val="000000"/>
        </w:rPr>
        <w:t>1</w:t>
      </w:r>
      <w:r w:rsidR="00CD3A34">
        <w:rPr>
          <w:rFonts w:ascii="Arial" w:hAnsi="Arial" w:cs="Arial"/>
          <w:b/>
          <w:color w:val="000000"/>
        </w:rPr>
        <w:t>/20</w:t>
      </w:r>
      <w:r w:rsidR="00163E8D">
        <w:rPr>
          <w:rFonts w:ascii="Arial" w:hAnsi="Arial" w:cs="Arial"/>
          <w:b/>
          <w:color w:val="000000"/>
        </w:rPr>
        <w:t>21</w:t>
      </w:r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tanpa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mempunyai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apa-apa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kepentingan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peribadi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kepentingan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terletak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hak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dipengaruhi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oleh mana-mana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pihak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lain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terlibat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dalam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apa-apa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amalan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rasuah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ganjaran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seperti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ditafsirkan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di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bawah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Akta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Suruhanjaya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Pencegahan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Rasuah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2009 [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Akta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694</w:t>
      </w:r>
      <w:proofErr w:type="gramStart"/>
      <w:r w:rsidR="00702873" w:rsidRPr="00D900CB">
        <w:rPr>
          <w:rFonts w:ascii="Arial" w:hAnsi="Arial" w:cs="Arial"/>
          <w:color w:val="000000"/>
          <w:spacing w:val="-1"/>
        </w:rPr>
        <w:t>];</w:t>
      </w:r>
      <w:proofErr w:type="gramEnd"/>
    </w:p>
    <w:p w14:paraId="557C4319" w14:textId="77777777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color w:val="000000"/>
          <w:spacing w:val="-1"/>
        </w:rPr>
      </w:pPr>
    </w:p>
    <w:p w14:paraId="1B26E8E1" w14:textId="77777777" w:rsidR="00702873" w:rsidRPr="00D900CB" w:rsidRDefault="00702873" w:rsidP="00D900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D900CB">
        <w:rPr>
          <w:rFonts w:ascii="Arial" w:hAnsi="Arial" w:cs="Arial"/>
          <w:color w:val="000000"/>
          <w:spacing w:val="-1"/>
        </w:rPr>
        <w:t>Tiada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mana-mana </w:t>
      </w:r>
      <w:proofErr w:type="spellStart"/>
      <w:r w:rsidRPr="00D900CB">
        <w:rPr>
          <w:rFonts w:ascii="Arial" w:hAnsi="Arial" w:cs="Arial"/>
          <w:color w:val="000000"/>
          <w:spacing w:val="-1"/>
        </w:rPr>
        <w:t>ahli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keluarga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saudara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terdekat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saya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mempunyai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apa-apa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kepentingan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dalam</w:t>
      </w:r>
      <w:proofErr w:type="spellEnd"/>
      <w:r w:rsidRPr="00D900CB">
        <w:rPr>
          <w:rFonts w:ascii="Arial" w:hAnsi="Arial" w:cs="Arial"/>
          <w:color w:val="000000"/>
        </w:rPr>
        <w:t xml:space="preserve"> mana-mana </w:t>
      </w:r>
      <w:proofErr w:type="spellStart"/>
      <w:r w:rsidRPr="00D900CB">
        <w:rPr>
          <w:rFonts w:ascii="Arial" w:hAnsi="Arial" w:cs="Arial"/>
          <w:color w:val="000000"/>
        </w:rPr>
        <w:t>urusan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perolehan</w:t>
      </w:r>
      <w:proofErr w:type="spellEnd"/>
      <w:r w:rsidRPr="00D900CB">
        <w:rPr>
          <w:rFonts w:ascii="Arial" w:hAnsi="Arial" w:cs="Arial"/>
          <w:color w:val="000000"/>
        </w:rPr>
        <w:t xml:space="preserve"> yang </w:t>
      </w:r>
      <w:proofErr w:type="spellStart"/>
      <w:r w:rsidRPr="00D900CB">
        <w:rPr>
          <w:rFonts w:ascii="Arial" w:hAnsi="Arial" w:cs="Arial"/>
          <w:color w:val="000000"/>
        </w:rPr>
        <w:t>dikendalikan</w:t>
      </w:r>
      <w:proofErr w:type="spellEnd"/>
      <w:r w:rsidRPr="00D900CB">
        <w:rPr>
          <w:rFonts w:ascii="Arial" w:hAnsi="Arial" w:cs="Arial"/>
          <w:color w:val="000000"/>
        </w:rPr>
        <w:t xml:space="preserve"> oleh </w:t>
      </w:r>
      <w:proofErr w:type="spellStart"/>
      <w:proofErr w:type="gramStart"/>
      <w:r w:rsidRPr="00D900CB">
        <w:rPr>
          <w:rFonts w:ascii="Arial" w:hAnsi="Arial" w:cs="Arial"/>
          <w:color w:val="000000"/>
        </w:rPr>
        <w:t>saya</w:t>
      </w:r>
      <w:proofErr w:type="spellEnd"/>
      <w:r w:rsidRPr="00D900CB">
        <w:rPr>
          <w:rFonts w:ascii="Arial" w:hAnsi="Arial" w:cs="Arial"/>
          <w:color w:val="000000"/>
        </w:rPr>
        <w:t>;</w:t>
      </w:r>
      <w:proofErr w:type="gramEnd"/>
    </w:p>
    <w:p w14:paraId="3EC0CE90" w14:textId="77777777" w:rsidR="00702873" w:rsidRPr="00D900CB" w:rsidRDefault="00702873" w:rsidP="00D900CB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color w:val="000000"/>
        </w:rPr>
      </w:pPr>
    </w:p>
    <w:p w14:paraId="05C14774" w14:textId="77777777" w:rsidR="00BD04B6" w:rsidRPr="00D900CB" w:rsidRDefault="00702873" w:rsidP="00D900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 xml:space="preserve">Saya </w:t>
      </w:r>
      <w:proofErr w:type="spellStart"/>
      <w:r w:rsidRPr="00D900CB">
        <w:rPr>
          <w:rFonts w:ascii="Arial" w:hAnsi="Arial" w:cs="Arial"/>
          <w:color w:val="000000"/>
        </w:rPr>
        <w:t>tidak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akan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mendedahkan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apa-apa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maklumat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sulit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berkaitan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perolehan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ini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kepada</w:t>
      </w:r>
      <w:proofErr w:type="spellEnd"/>
      <w:r w:rsidRPr="00D900CB">
        <w:rPr>
          <w:rFonts w:ascii="Arial" w:hAnsi="Arial" w:cs="Arial"/>
          <w:color w:val="000000"/>
        </w:rPr>
        <w:t xml:space="preserve"> mana-mana </w:t>
      </w:r>
      <w:proofErr w:type="spellStart"/>
      <w:r w:rsidRPr="00D900CB">
        <w:rPr>
          <w:rFonts w:ascii="Arial" w:hAnsi="Arial" w:cs="Arial"/>
          <w:color w:val="000000"/>
        </w:rPr>
        <w:t>pihak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selaras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dengan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Akta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Rahsia</w:t>
      </w:r>
      <w:proofErr w:type="spellEnd"/>
      <w:r w:rsidRPr="00D900CB">
        <w:rPr>
          <w:rFonts w:ascii="Arial" w:hAnsi="Arial" w:cs="Arial"/>
          <w:color w:val="000000"/>
        </w:rPr>
        <w:t xml:space="preserve"> Rasmi 1972 [</w:t>
      </w:r>
      <w:proofErr w:type="spellStart"/>
      <w:r w:rsidRPr="00D900CB">
        <w:rPr>
          <w:rFonts w:ascii="Arial" w:hAnsi="Arial" w:cs="Arial"/>
          <w:color w:val="000000"/>
        </w:rPr>
        <w:t>Akta</w:t>
      </w:r>
      <w:proofErr w:type="spellEnd"/>
      <w:r w:rsidRPr="00D900CB">
        <w:rPr>
          <w:rFonts w:ascii="Arial" w:hAnsi="Arial" w:cs="Arial"/>
          <w:color w:val="000000"/>
        </w:rPr>
        <w:t xml:space="preserve"> 88]; dan</w:t>
      </w:r>
    </w:p>
    <w:p w14:paraId="62DED826" w14:textId="77777777" w:rsidR="00BD04B6" w:rsidRPr="00D900CB" w:rsidRDefault="00BD04B6" w:rsidP="00D900CB">
      <w:pPr>
        <w:pStyle w:val="ListParagraph"/>
        <w:spacing w:line="360" w:lineRule="auto"/>
        <w:jc w:val="both"/>
        <w:rPr>
          <w:rFonts w:ascii="Arial" w:hAnsi="Arial" w:cs="Arial"/>
          <w:color w:val="000000"/>
          <w:spacing w:val="-1"/>
        </w:rPr>
      </w:pPr>
    </w:p>
    <w:p w14:paraId="1A170DB0" w14:textId="77777777" w:rsidR="00BD04B6" w:rsidRPr="00D900CB" w:rsidRDefault="00BD04B6" w:rsidP="00D900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  <w:spacing w:val="-1"/>
        </w:rPr>
        <w:t xml:space="preserve">Saya </w:t>
      </w:r>
      <w:proofErr w:type="spellStart"/>
      <w:r w:rsidRPr="00D900CB">
        <w:rPr>
          <w:rFonts w:ascii="Arial" w:hAnsi="Arial" w:cs="Arial"/>
          <w:color w:val="000000"/>
          <w:spacing w:val="-1"/>
        </w:rPr>
        <w:t>sesungguhnya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faham </w:t>
      </w:r>
      <w:proofErr w:type="spellStart"/>
      <w:r w:rsidRPr="00D900CB">
        <w:rPr>
          <w:rFonts w:ascii="Arial" w:hAnsi="Arial" w:cs="Arial"/>
          <w:color w:val="000000"/>
          <w:spacing w:val="-1"/>
        </w:rPr>
        <w:t>bahawa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jika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saya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disabitk</w:t>
      </w:r>
      <w:r w:rsidR="006260CF">
        <w:rPr>
          <w:rFonts w:ascii="Arial" w:hAnsi="Arial" w:cs="Arial"/>
          <w:color w:val="000000"/>
          <w:spacing w:val="-1"/>
        </w:rPr>
        <w:t>an</w:t>
      </w:r>
      <w:proofErr w:type="spellEnd"/>
      <w:r w:rsidR="006260CF">
        <w:rPr>
          <w:rFonts w:ascii="Arial" w:hAnsi="Arial" w:cs="Arial"/>
          <w:color w:val="000000"/>
          <w:spacing w:val="-1"/>
        </w:rPr>
        <w:t xml:space="preserve"> kerana </w:t>
      </w:r>
      <w:proofErr w:type="spellStart"/>
      <w:r w:rsidR="006260CF">
        <w:rPr>
          <w:rFonts w:ascii="Arial" w:hAnsi="Arial" w:cs="Arial"/>
          <w:color w:val="000000"/>
          <w:spacing w:val="-1"/>
        </w:rPr>
        <w:t>telah</w:t>
      </w:r>
      <w:proofErr w:type="spellEnd"/>
      <w:r w:rsidR="006260CF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6260CF">
        <w:rPr>
          <w:rFonts w:ascii="Arial" w:hAnsi="Arial" w:cs="Arial"/>
          <w:color w:val="000000"/>
          <w:spacing w:val="-1"/>
        </w:rPr>
        <w:t>melanggar</w:t>
      </w:r>
      <w:proofErr w:type="spellEnd"/>
      <w:r w:rsidR="006260CF">
        <w:rPr>
          <w:rFonts w:ascii="Arial" w:hAnsi="Arial" w:cs="Arial"/>
          <w:color w:val="000000"/>
          <w:spacing w:val="-1"/>
        </w:rPr>
        <w:t xml:space="preserve"> mana-</w:t>
      </w:r>
      <w:r w:rsidRPr="00D900CB">
        <w:rPr>
          <w:rFonts w:ascii="Arial" w:hAnsi="Arial" w:cs="Arial"/>
          <w:color w:val="000000"/>
          <w:spacing w:val="-1"/>
        </w:rPr>
        <w:t xml:space="preserve">mana </w:t>
      </w:r>
      <w:proofErr w:type="spellStart"/>
      <w:r w:rsidRPr="00D900CB">
        <w:rPr>
          <w:rFonts w:ascii="Arial" w:hAnsi="Arial" w:cs="Arial"/>
          <w:color w:val="000000"/>
          <w:spacing w:val="-1"/>
        </w:rPr>
        <w:t>terma</w:t>
      </w:r>
      <w:proofErr w:type="spellEnd"/>
      <w:r w:rsidRPr="00D900CB">
        <w:rPr>
          <w:rFonts w:ascii="Arial" w:hAnsi="Arial" w:cs="Arial"/>
          <w:color w:val="000000"/>
          <w:spacing w:val="-1"/>
        </w:rPr>
        <w:t>/</w:t>
      </w:r>
      <w:proofErr w:type="spellStart"/>
      <w:r w:rsidRPr="00D900CB">
        <w:rPr>
          <w:rFonts w:ascii="Arial" w:hAnsi="Arial" w:cs="Arial"/>
          <w:color w:val="000000"/>
          <w:spacing w:val="-1"/>
        </w:rPr>
        <w:t>klausa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surat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akuan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ini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, </w:t>
      </w:r>
      <w:proofErr w:type="spellStart"/>
      <w:r w:rsidRPr="00D900CB">
        <w:rPr>
          <w:rFonts w:ascii="Arial" w:hAnsi="Arial" w:cs="Arial"/>
          <w:color w:val="000000"/>
          <w:spacing w:val="-1"/>
        </w:rPr>
        <w:t>saya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boleh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dikenakan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tindakan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di </w:t>
      </w:r>
      <w:proofErr w:type="spellStart"/>
      <w:r w:rsidRPr="00D900CB">
        <w:rPr>
          <w:rFonts w:ascii="Arial" w:hAnsi="Arial" w:cs="Arial"/>
          <w:color w:val="000000"/>
          <w:spacing w:val="-1"/>
        </w:rPr>
        <w:t>bawah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Peraturan-</w:t>
      </w:r>
      <w:r w:rsidRPr="00D900CB">
        <w:rPr>
          <w:rFonts w:ascii="Arial" w:hAnsi="Arial" w:cs="Arial"/>
          <w:color w:val="000000"/>
        </w:rPr>
        <w:t>peraturan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Pegawai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Awam</w:t>
      </w:r>
      <w:proofErr w:type="spellEnd"/>
      <w:r w:rsidRPr="00D900CB">
        <w:rPr>
          <w:rFonts w:ascii="Arial" w:hAnsi="Arial" w:cs="Arial"/>
          <w:color w:val="000000"/>
        </w:rPr>
        <w:t xml:space="preserve"> (</w:t>
      </w:r>
      <w:proofErr w:type="spellStart"/>
      <w:r w:rsidRPr="00D900CB">
        <w:rPr>
          <w:rFonts w:ascii="Arial" w:hAnsi="Arial" w:cs="Arial"/>
          <w:color w:val="000000"/>
        </w:rPr>
        <w:t>Kelakuan</w:t>
      </w:r>
      <w:proofErr w:type="spellEnd"/>
      <w:r w:rsidRPr="00D900CB">
        <w:rPr>
          <w:rFonts w:ascii="Arial" w:hAnsi="Arial" w:cs="Arial"/>
          <w:color w:val="000000"/>
        </w:rPr>
        <w:t xml:space="preserve"> dan </w:t>
      </w:r>
      <w:proofErr w:type="spellStart"/>
      <w:r w:rsidRPr="00D900CB">
        <w:rPr>
          <w:rFonts w:ascii="Arial" w:hAnsi="Arial" w:cs="Arial"/>
          <w:color w:val="000000"/>
        </w:rPr>
        <w:t>Tatatertib</w:t>
      </w:r>
      <w:proofErr w:type="spellEnd"/>
      <w:r w:rsidRPr="00D900CB">
        <w:rPr>
          <w:rFonts w:ascii="Arial" w:hAnsi="Arial" w:cs="Arial"/>
          <w:color w:val="000000"/>
        </w:rPr>
        <w:t>) 1993.</w:t>
      </w:r>
    </w:p>
    <w:p w14:paraId="0174D14A" w14:textId="77777777" w:rsidR="00702873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98DA7C5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A6A30FF" w14:textId="53DC0FB1" w:rsidR="00D900CB" w:rsidRPr="00A05E26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Nama</w:t>
      </w:r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  <w:t>:</w:t>
      </w:r>
      <w:r w:rsidR="00D900CB">
        <w:rPr>
          <w:rFonts w:ascii="Arial" w:hAnsi="Arial" w:cs="Arial"/>
          <w:color w:val="000000"/>
        </w:rPr>
        <w:tab/>
      </w:r>
      <w:r w:rsidR="00A92C48" w:rsidRPr="00A92C48">
        <w:rPr>
          <w:rFonts w:ascii="Arial" w:hAnsi="Arial" w:cs="Arial"/>
          <w:color w:val="000000"/>
        </w:rPr>
        <w:t>Mahadi Hasbullah</w:t>
      </w:r>
    </w:p>
    <w:p w14:paraId="66E67263" w14:textId="77777777" w:rsidR="003172E8" w:rsidRPr="00A05E26" w:rsidRDefault="003172E8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EF9BB39" w14:textId="2F614CA7" w:rsidR="00D900CB" w:rsidRPr="00435DF9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05E26">
        <w:rPr>
          <w:rFonts w:ascii="Arial" w:hAnsi="Arial" w:cs="Arial"/>
          <w:color w:val="000000"/>
        </w:rPr>
        <w:t xml:space="preserve">No. </w:t>
      </w:r>
      <w:proofErr w:type="spellStart"/>
      <w:r w:rsidRPr="00A05E26">
        <w:rPr>
          <w:rFonts w:ascii="Arial" w:hAnsi="Arial" w:cs="Arial"/>
          <w:color w:val="000000"/>
        </w:rPr>
        <w:t>Kad</w:t>
      </w:r>
      <w:proofErr w:type="spellEnd"/>
      <w:r w:rsidRPr="00A05E26">
        <w:rPr>
          <w:rFonts w:ascii="Arial" w:hAnsi="Arial" w:cs="Arial"/>
          <w:color w:val="000000"/>
        </w:rPr>
        <w:t xml:space="preserve"> </w:t>
      </w:r>
      <w:proofErr w:type="spellStart"/>
      <w:r w:rsidRPr="00A05E26">
        <w:rPr>
          <w:rFonts w:ascii="Arial" w:hAnsi="Arial" w:cs="Arial"/>
          <w:color w:val="000000"/>
        </w:rPr>
        <w:t>Pengenalan</w:t>
      </w:r>
      <w:proofErr w:type="spellEnd"/>
      <w:r w:rsidR="00D900CB" w:rsidRPr="00A05E26">
        <w:rPr>
          <w:rFonts w:ascii="Arial" w:hAnsi="Arial" w:cs="Arial"/>
          <w:color w:val="000000"/>
        </w:rPr>
        <w:tab/>
        <w:t>:</w:t>
      </w:r>
      <w:r w:rsidR="00D900CB" w:rsidRPr="00A05E26">
        <w:rPr>
          <w:rFonts w:ascii="Arial" w:hAnsi="Arial" w:cs="Arial"/>
          <w:color w:val="000000"/>
        </w:rPr>
        <w:tab/>
      </w:r>
      <w:r w:rsidR="00BE3AF5">
        <w:rPr>
          <w:rFonts w:ascii="Arial" w:hAnsi="Arial" w:cs="Arial"/>
          <w:color w:val="000000"/>
        </w:rPr>
        <w:t>760815-03-5303</w:t>
      </w:r>
    </w:p>
    <w:p w14:paraId="1D9027DE" w14:textId="5E0461A5" w:rsidR="00BD04B6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D900CB">
        <w:rPr>
          <w:rFonts w:ascii="Arial" w:hAnsi="Arial" w:cs="Arial"/>
          <w:color w:val="000000"/>
        </w:rPr>
        <w:t>Tandatangan</w:t>
      </w:r>
      <w:proofErr w:type="spellEnd"/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  <w:t>:</w:t>
      </w:r>
      <w:r w:rsidR="00435DF9" w:rsidRPr="00435DF9">
        <w:rPr>
          <w:noProof/>
        </w:rPr>
        <w:t xml:space="preserve"> </w:t>
      </w:r>
      <w:r w:rsidR="00BE3AF5">
        <w:rPr>
          <w:noProof/>
        </w:rPr>
        <w:tab/>
      </w:r>
      <w:r w:rsidR="00BE3AF5">
        <w:rPr>
          <w:noProof/>
        </w:rPr>
        <w:drawing>
          <wp:inline distT="0" distB="0" distL="0" distR="0" wp14:anchorId="6922D56C" wp14:editId="7862924F">
            <wp:extent cx="586105" cy="244475"/>
            <wp:effectExtent l="0" t="0" r="4445" b="3175"/>
            <wp:docPr id="1" name="Picture 1" descr="SAIN CIK MAHADI BIN HASBULLA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IN CIK MAHADI BIN HASBULLAH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61EEE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8ED5B8B" w14:textId="574A4F7B" w:rsidR="00BD04B6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D900CB">
        <w:rPr>
          <w:rFonts w:ascii="Arial" w:hAnsi="Arial" w:cs="Arial"/>
          <w:color w:val="000000"/>
        </w:rPr>
        <w:t>Jawatan</w:t>
      </w:r>
      <w:proofErr w:type="spellEnd"/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  <w:t>:</w:t>
      </w:r>
      <w:r w:rsidR="00D900CB">
        <w:rPr>
          <w:rFonts w:ascii="Arial" w:hAnsi="Arial" w:cs="Arial"/>
          <w:color w:val="000000"/>
        </w:rPr>
        <w:tab/>
      </w:r>
      <w:proofErr w:type="spellStart"/>
      <w:r w:rsidR="00C13D3B">
        <w:rPr>
          <w:rFonts w:ascii="Arial" w:hAnsi="Arial" w:cs="Arial"/>
          <w:color w:val="000000"/>
        </w:rPr>
        <w:t>Pengurus</w:t>
      </w:r>
      <w:proofErr w:type="spellEnd"/>
      <w:r w:rsidR="00A92C48">
        <w:rPr>
          <w:rFonts w:ascii="Arial" w:hAnsi="Arial" w:cs="Arial"/>
          <w:color w:val="000000"/>
        </w:rPr>
        <w:t xml:space="preserve"> </w:t>
      </w:r>
      <w:proofErr w:type="spellStart"/>
      <w:r w:rsidR="00A92C48">
        <w:rPr>
          <w:rFonts w:ascii="Arial" w:hAnsi="Arial" w:cs="Arial"/>
          <w:color w:val="000000"/>
        </w:rPr>
        <w:t>Kanan</w:t>
      </w:r>
      <w:proofErr w:type="spellEnd"/>
    </w:p>
    <w:p w14:paraId="14DD9720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3FB5FE0" w14:textId="77777777" w:rsidR="00BD04B6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Kementerian/</w:t>
      </w:r>
      <w:proofErr w:type="spellStart"/>
      <w:r w:rsidRPr="00D900CB">
        <w:rPr>
          <w:rFonts w:ascii="Arial" w:hAnsi="Arial" w:cs="Arial"/>
          <w:color w:val="000000"/>
        </w:rPr>
        <w:t>Jabatan</w:t>
      </w:r>
      <w:proofErr w:type="spellEnd"/>
      <w:r w:rsidR="00D900CB">
        <w:rPr>
          <w:rFonts w:ascii="Arial" w:hAnsi="Arial" w:cs="Arial"/>
          <w:color w:val="000000"/>
        </w:rPr>
        <w:tab/>
        <w:t>:</w:t>
      </w:r>
      <w:r w:rsidR="00D900CB">
        <w:rPr>
          <w:rFonts w:ascii="Arial" w:hAnsi="Arial" w:cs="Arial"/>
          <w:color w:val="000000"/>
        </w:rPr>
        <w:tab/>
      </w:r>
      <w:proofErr w:type="spellStart"/>
      <w:r w:rsidR="00D900CB">
        <w:rPr>
          <w:rFonts w:ascii="Arial" w:hAnsi="Arial" w:cs="Arial"/>
          <w:color w:val="000000"/>
        </w:rPr>
        <w:t>Perbadanan</w:t>
      </w:r>
      <w:proofErr w:type="spellEnd"/>
      <w:r w:rsidR="00D900CB">
        <w:rPr>
          <w:rFonts w:ascii="Arial" w:hAnsi="Arial" w:cs="Arial"/>
          <w:color w:val="000000"/>
        </w:rPr>
        <w:t xml:space="preserve"> </w:t>
      </w:r>
      <w:proofErr w:type="spellStart"/>
      <w:r w:rsidR="00D900CB">
        <w:rPr>
          <w:rFonts w:ascii="Arial" w:hAnsi="Arial" w:cs="Arial"/>
          <w:color w:val="000000"/>
        </w:rPr>
        <w:t>Produktiviti</w:t>
      </w:r>
      <w:proofErr w:type="spellEnd"/>
      <w:r w:rsidR="00D900CB">
        <w:rPr>
          <w:rFonts w:ascii="Arial" w:hAnsi="Arial" w:cs="Arial"/>
          <w:color w:val="000000"/>
        </w:rPr>
        <w:t xml:space="preserve"> Malaysia</w:t>
      </w:r>
      <w:r w:rsidR="00A05E26">
        <w:rPr>
          <w:rFonts w:ascii="Arial" w:hAnsi="Arial" w:cs="Arial"/>
          <w:color w:val="000000"/>
        </w:rPr>
        <w:t xml:space="preserve"> (MPC)</w:t>
      </w:r>
    </w:p>
    <w:p w14:paraId="2D99BF29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E4756DE" w14:textId="06E601C1" w:rsidR="002738A1" w:rsidRPr="00002E05" w:rsidRDefault="00BD04B6" w:rsidP="00002E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Tarikh</w:t>
      </w:r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  <w:t>:</w:t>
      </w:r>
      <w:r w:rsidR="00D900CB">
        <w:rPr>
          <w:rFonts w:ascii="Arial" w:hAnsi="Arial" w:cs="Arial"/>
          <w:color w:val="000000"/>
        </w:rPr>
        <w:tab/>
      </w:r>
      <w:r w:rsidR="00BE3AF5">
        <w:rPr>
          <w:rFonts w:ascii="Arial" w:hAnsi="Arial" w:cs="Arial"/>
          <w:color w:val="000000"/>
        </w:rPr>
        <w:t>19/3/2021</w:t>
      </w:r>
    </w:p>
    <w:sectPr w:rsidR="002738A1" w:rsidRPr="00002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lbertusExtr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06BB6"/>
    <w:multiLevelType w:val="hybridMultilevel"/>
    <w:tmpl w:val="77964720"/>
    <w:lvl w:ilvl="0" w:tplc="A06020A4">
      <w:start w:val="1"/>
      <w:numFmt w:val="lowerRoman"/>
      <w:lvlText w:val="%1."/>
      <w:lvlJc w:val="left"/>
      <w:pPr>
        <w:ind w:left="1080" w:hanging="720"/>
      </w:pPr>
      <w:rPr>
        <w:rFonts w:ascii="AlbertusExtra" w:hAnsi="AlbertusExtra" w:cs="AlbertusExtra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73"/>
    <w:rsid w:val="00002E05"/>
    <w:rsid w:val="000C26F9"/>
    <w:rsid w:val="000E634D"/>
    <w:rsid w:val="00163E8D"/>
    <w:rsid w:val="001B0144"/>
    <w:rsid w:val="002B1C7E"/>
    <w:rsid w:val="003172E8"/>
    <w:rsid w:val="00435DF9"/>
    <w:rsid w:val="00436303"/>
    <w:rsid w:val="005365D1"/>
    <w:rsid w:val="00557539"/>
    <w:rsid w:val="005F3743"/>
    <w:rsid w:val="006260CF"/>
    <w:rsid w:val="00664622"/>
    <w:rsid w:val="006A3152"/>
    <w:rsid w:val="006F76CF"/>
    <w:rsid w:val="00702873"/>
    <w:rsid w:val="00825D9F"/>
    <w:rsid w:val="00843220"/>
    <w:rsid w:val="0084709F"/>
    <w:rsid w:val="00A05E26"/>
    <w:rsid w:val="00A92C48"/>
    <w:rsid w:val="00AF663D"/>
    <w:rsid w:val="00B5378C"/>
    <w:rsid w:val="00B64903"/>
    <w:rsid w:val="00B679EA"/>
    <w:rsid w:val="00BD04B6"/>
    <w:rsid w:val="00BE3AF5"/>
    <w:rsid w:val="00C1239E"/>
    <w:rsid w:val="00C13D3B"/>
    <w:rsid w:val="00CD3A34"/>
    <w:rsid w:val="00D900CB"/>
    <w:rsid w:val="00EF1979"/>
    <w:rsid w:val="00F3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1B69"/>
  <w15:docId w15:val="{F64E80E5-8823-4D08-B793-9CA8EF3E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73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Hafiz Sabaruddin</dc:creator>
  <cp:lastModifiedBy>Mahadi Hasbullah</cp:lastModifiedBy>
  <cp:revision>6</cp:revision>
  <cp:lastPrinted>2017-03-06T05:15:00Z</cp:lastPrinted>
  <dcterms:created xsi:type="dcterms:W3CDTF">2021-02-11T01:38:00Z</dcterms:created>
  <dcterms:modified xsi:type="dcterms:W3CDTF">2021-03-23T14:35:00Z</dcterms:modified>
</cp:coreProperties>
</file>